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626F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14:paraId="25441B1C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Ученого совета факультета социальной работы</w:t>
      </w:r>
    </w:p>
    <w:p w14:paraId="40D0D265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и высшего сестринского образования</w:t>
      </w:r>
    </w:p>
    <w:p w14:paraId="262442A3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sz w:val="28"/>
          <w:szCs w:val="28"/>
        </w:rPr>
        <w:t>и предметно-методических комиссий по направлениям подготовки</w:t>
      </w:r>
    </w:p>
    <w:p w14:paraId="581D27CD" w14:textId="77777777" w:rsidR="008D03E5" w:rsidRPr="00C80519" w:rsidRDefault="008D03E5" w:rsidP="00C805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sz w:val="28"/>
          <w:szCs w:val="28"/>
        </w:rPr>
        <w:t>«Социальная работа» и «Сестринское дело»</w:t>
      </w:r>
    </w:p>
    <w:p w14:paraId="718CD357" w14:textId="409C5815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760703"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–202</w:t>
      </w:r>
      <w:r w:rsidR="00760703"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29491B6" w14:textId="77777777" w:rsidR="008D03E5" w:rsidRPr="00C80519" w:rsidRDefault="008D03E5" w:rsidP="00C80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6DC8A" w14:textId="77777777" w:rsidR="008D03E5" w:rsidRPr="00C80519" w:rsidRDefault="008D03E5" w:rsidP="00C80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6789C7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Сентябрь</w:t>
      </w:r>
    </w:p>
    <w:p w14:paraId="631D637E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17F90517" w14:textId="77777777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bCs w:val="0"/>
          <w:sz w:val="28"/>
          <w:szCs w:val="28"/>
        </w:rPr>
        <w:t xml:space="preserve">1. </w:t>
      </w:r>
      <w:r w:rsidRPr="00C80519">
        <w:rPr>
          <w:b w:val="0"/>
          <w:bCs w:val="0"/>
          <w:iCs/>
          <w:sz w:val="28"/>
          <w:szCs w:val="28"/>
        </w:rPr>
        <w:t>Утверждение состава Ученого совета факультета социальной работы и высшего сестринского образования.</w:t>
      </w:r>
    </w:p>
    <w:p w14:paraId="4744FD46" w14:textId="3ACA5D68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/>
          <w:sz w:val="28"/>
          <w:szCs w:val="28"/>
        </w:rPr>
      </w:pPr>
      <w:r w:rsidRPr="00C80519">
        <w:rPr>
          <w:b w:val="0"/>
          <w:bCs w:val="0"/>
          <w:i/>
          <w:sz w:val="28"/>
          <w:szCs w:val="28"/>
        </w:rPr>
        <w:t>Докладывает: Председатель Ученого совета ФСР и ВСО М.Н.</w:t>
      </w:r>
      <w:r w:rsidR="004F288E" w:rsidRPr="00C80519">
        <w:rPr>
          <w:b w:val="0"/>
          <w:bCs w:val="0"/>
          <w:i/>
          <w:sz w:val="28"/>
          <w:szCs w:val="28"/>
        </w:rPr>
        <w:t xml:space="preserve"> </w:t>
      </w:r>
      <w:r w:rsidRPr="00C80519">
        <w:rPr>
          <w:b w:val="0"/>
          <w:bCs w:val="0"/>
          <w:i/>
          <w:sz w:val="28"/>
          <w:szCs w:val="28"/>
        </w:rPr>
        <w:t>Максимова.</w:t>
      </w:r>
    </w:p>
    <w:p w14:paraId="3CB54FEE" w14:textId="77777777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bCs w:val="0"/>
          <w:iCs/>
          <w:sz w:val="28"/>
          <w:szCs w:val="28"/>
        </w:rPr>
        <w:t>2. Обсуждение Решения заседания Учёного совета ФГБОУ ВО «Казанский государственный медицинский университет Минздрава России по докладу ректора А.С. Созинова: «Основные итоги работы университета и задачи на новый учебный год»».</w:t>
      </w:r>
    </w:p>
    <w:p w14:paraId="12C82DB6" w14:textId="4969A1A1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/>
          <w:sz w:val="28"/>
          <w:szCs w:val="28"/>
        </w:rPr>
      </w:pPr>
      <w:r w:rsidRPr="00C80519">
        <w:rPr>
          <w:b w:val="0"/>
          <w:bCs w:val="0"/>
          <w:i/>
          <w:sz w:val="28"/>
          <w:szCs w:val="28"/>
        </w:rPr>
        <w:t>Докладывают: Председател</w:t>
      </w:r>
      <w:r w:rsidR="00820F80" w:rsidRPr="00C80519">
        <w:rPr>
          <w:b w:val="0"/>
          <w:bCs w:val="0"/>
          <w:i/>
          <w:sz w:val="28"/>
          <w:szCs w:val="28"/>
        </w:rPr>
        <w:t>ь Ученого совета ФСР и ВСО М.Н.</w:t>
      </w:r>
      <w:r w:rsidR="004F288E" w:rsidRPr="00C80519">
        <w:rPr>
          <w:b w:val="0"/>
          <w:bCs w:val="0"/>
          <w:i/>
          <w:sz w:val="28"/>
          <w:szCs w:val="28"/>
        </w:rPr>
        <w:t xml:space="preserve"> </w:t>
      </w:r>
      <w:r w:rsidRPr="00C80519">
        <w:rPr>
          <w:b w:val="0"/>
          <w:bCs w:val="0"/>
          <w:i/>
          <w:sz w:val="28"/>
          <w:szCs w:val="28"/>
        </w:rPr>
        <w:t>Максимова; заведующие кафедр.</w:t>
      </w:r>
    </w:p>
    <w:p w14:paraId="248E6733" w14:textId="56033979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bCs w:val="0"/>
          <w:iCs/>
          <w:sz w:val="28"/>
          <w:szCs w:val="28"/>
        </w:rPr>
        <w:t xml:space="preserve">3. Об итогах зачисления студентов на 1 курс ФСР и ВСО по направлениям подготовки: «Социальная работа» (бакалавриат (очное отделение; </w:t>
      </w:r>
      <w:r w:rsidRPr="00C80519">
        <w:rPr>
          <w:b w:val="0"/>
          <w:iCs/>
          <w:sz w:val="28"/>
          <w:szCs w:val="28"/>
        </w:rPr>
        <w:t>заочное отделение</w:t>
      </w:r>
      <w:r w:rsidRPr="00C80519">
        <w:rPr>
          <w:b w:val="0"/>
          <w:bCs w:val="0"/>
          <w:iCs/>
          <w:sz w:val="28"/>
          <w:szCs w:val="28"/>
        </w:rPr>
        <w:t>); магистратура (</w:t>
      </w:r>
      <w:r w:rsidRPr="00C80519">
        <w:rPr>
          <w:b w:val="0"/>
          <w:iCs/>
          <w:sz w:val="28"/>
          <w:szCs w:val="28"/>
        </w:rPr>
        <w:t>заочное отделение</w:t>
      </w:r>
      <w:r w:rsidRPr="00C80519">
        <w:rPr>
          <w:b w:val="0"/>
          <w:bCs w:val="0"/>
          <w:iCs/>
          <w:sz w:val="28"/>
          <w:szCs w:val="28"/>
        </w:rPr>
        <w:t>); «Сестринское дело» (бакалавриат (очное), очно-заочное отделение).</w:t>
      </w:r>
    </w:p>
    <w:p w14:paraId="0619DF54" w14:textId="0C1BEC0E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/>
          <w:sz w:val="28"/>
          <w:szCs w:val="28"/>
        </w:rPr>
      </w:pPr>
      <w:r w:rsidRPr="00C80519">
        <w:rPr>
          <w:b w:val="0"/>
          <w:bCs w:val="0"/>
          <w:i/>
          <w:sz w:val="28"/>
          <w:szCs w:val="28"/>
        </w:rPr>
        <w:t>Докладывают: декан ФСР и ВСО М.Н. Максимова; зам. декан</w:t>
      </w:r>
      <w:r w:rsidR="004F288E" w:rsidRPr="00C80519">
        <w:rPr>
          <w:b w:val="0"/>
          <w:bCs w:val="0"/>
          <w:i/>
          <w:sz w:val="28"/>
          <w:szCs w:val="28"/>
        </w:rPr>
        <w:t>а ФСР и ВСО О.Н. Морозова.</w:t>
      </w:r>
    </w:p>
    <w:p w14:paraId="29995E27" w14:textId="77777777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bCs w:val="0"/>
          <w:iCs/>
          <w:sz w:val="28"/>
          <w:szCs w:val="28"/>
        </w:rPr>
        <w:t xml:space="preserve">4. Утверждение Плана по реализации замечаний и предложений Государственной аттестационной комиссии на кафедрах </w:t>
      </w:r>
      <w:r w:rsidRPr="00C80519">
        <w:rPr>
          <w:b w:val="0"/>
          <w:bCs w:val="0"/>
          <w:sz w:val="28"/>
          <w:szCs w:val="28"/>
        </w:rPr>
        <w:t>ФСР и ВСО</w:t>
      </w:r>
      <w:r w:rsidRPr="00C80519">
        <w:rPr>
          <w:b w:val="0"/>
          <w:bCs w:val="0"/>
          <w:iCs/>
          <w:sz w:val="28"/>
          <w:szCs w:val="28"/>
        </w:rPr>
        <w:t>.</w:t>
      </w:r>
    </w:p>
    <w:p w14:paraId="7BBDC054" w14:textId="77777777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i/>
          <w:iCs/>
          <w:sz w:val="28"/>
          <w:szCs w:val="28"/>
        </w:rPr>
      </w:pPr>
      <w:r w:rsidRPr="00C80519">
        <w:rPr>
          <w:b w:val="0"/>
          <w:bCs w:val="0"/>
          <w:i/>
          <w:iCs/>
          <w:sz w:val="28"/>
          <w:szCs w:val="28"/>
        </w:rPr>
        <w:t>Докладывают: заведующие выпускающими кафедрами на ФСР и ВСО.</w:t>
      </w:r>
    </w:p>
    <w:p w14:paraId="39883F44" w14:textId="5B763037" w:rsidR="005C4ABC" w:rsidRPr="00C80519" w:rsidRDefault="00784B70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4F288E" w:rsidRPr="00C8051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C4ABC" w:rsidRPr="00C80519">
        <w:rPr>
          <w:rFonts w:ascii="Times New Roman" w:eastAsia="Times New Roman" w:hAnsi="Times New Roman" w:cs="Times New Roman"/>
          <w:iCs/>
          <w:sz w:val="28"/>
          <w:szCs w:val="28"/>
        </w:rPr>
        <w:t>Конкурсные избрания.</w:t>
      </w:r>
    </w:p>
    <w:p w14:paraId="3AEFEB25" w14:textId="758F488B" w:rsidR="005C4ABC" w:rsidRPr="00C80519" w:rsidRDefault="00784B70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6</w:t>
      </w:r>
      <w:bookmarkStart w:id="0" w:name="_GoBack"/>
      <w:bookmarkEnd w:id="0"/>
      <w:r w:rsidR="005C4ABC" w:rsidRPr="00C80519">
        <w:rPr>
          <w:b w:val="0"/>
          <w:bCs w:val="0"/>
          <w:iCs/>
          <w:sz w:val="28"/>
          <w:szCs w:val="28"/>
        </w:rPr>
        <w:t>. Разное.</w:t>
      </w:r>
    </w:p>
    <w:p w14:paraId="16C75F81" w14:textId="77777777" w:rsidR="00820F80" w:rsidRPr="00C80519" w:rsidRDefault="00820F80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</w:p>
    <w:p w14:paraId="3A238445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14:paraId="355ACF43" w14:textId="77777777" w:rsidR="00185B1D" w:rsidRPr="00C80519" w:rsidRDefault="00185B1D" w:rsidP="00C8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6ADD6" w14:textId="3E9BB7E3" w:rsidR="005C4ABC" w:rsidRPr="00C80519" w:rsidRDefault="00E37789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sz w:val="28"/>
          <w:szCs w:val="28"/>
        </w:rPr>
        <w:t>1</w:t>
      </w:r>
      <w:r w:rsidR="005C4ABC" w:rsidRPr="00C80519">
        <w:rPr>
          <w:b w:val="0"/>
          <w:sz w:val="28"/>
          <w:szCs w:val="28"/>
        </w:rPr>
        <w:t xml:space="preserve">. </w:t>
      </w:r>
      <w:r w:rsidR="005C4ABC" w:rsidRPr="00C80519">
        <w:rPr>
          <w:b w:val="0"/>
          <w:bCs w:val="0"/>
          <w:iCs/>
          <w:sz w:val="28"/>
          <w:szCs w:val="28"/>
        </w:rPr>
        <w:t>Об</w:t>
      </w:r>
      <w:r w:rsidR="005C4ABC" w:rsidRPr="00C80519">
        <w:rPr>
          <w:b w:val="0"/>
          <w:iCs/>
          <w:sz w:val="28"/>
          <w:szCs w:val="28"/>
        </w:rPr>
        <w:t xml:space="preserve"> </w:t>
      </w:r>
      <w:r w:rsidR="005C4ABC" w:rsidRPr="00C80519">
        <w:rPr>
          <w:b w:val="0"/>
          <w:bCs w:val="0"/>
          <w:iCs/>
          <w:sz w:val="28"/>
          <w:szCs w:val="28"/>
        </w:rPr>
        <w:t xml:space="preserve">учебно-методическом обеспечении дисциплин, практик, ГИА на кафедрах </w:t>
      </w:r>
      <w:r w:rsidR="005C4ABC" w:rsidRPr="00C80519">
        <w:rPr>
          <w:b w:val="0"/>
          <w:bCs w:val="0"/>
          <w:sz w:val="28"/>
          <w:szCs w:val="28"/>
        </w:rPr>
        <w:t>ФСР и ВСО</w:t>
      </w:r>
      <w:r w:rsidR="005C4ABC" w:rsidRPr="00C80519">
        <w:rPr>
          <w:b w:val="0"/>
          <w:bCs w:val="0"/>
          <w:iCs/>
          <w:sz w:val="28"/>
          <w:szCs w:val="28"/>
        </w:rPr>
        <w:t>.</w:t>
      </w:r>
    </w:p>
    <w:p w14:paraId="67D79A8B" w14:textId="77777777" w:rsidR="005C4ABC" w:rsidRPr="00C80519" w:rsidRDefault="005C4ABC" w:rsidP="00C80519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 w:rsidRPr="00C80519">
        <w:rPr>
          <w:b w:val="0"/>
          <w:bCs w:val="0"/>
          <w:i/>
          <w:iCs/>
          <w:sz w:val="28"/>
          <w:szCs w:val="28"/>
        </w:rPr>
        <w:t>Докладывают: председатели ПМК на</w:t>
      </w:r>
      <w:r w:rsidRPr="00C80519">
        <w:rPr>
          <w:b w:val="0"/>
          <w:bCs w:val="0"/>
          <w:i/>
          <w:sz w:val="28"/>
          <w:szCs w:val="28"/>
        </w:rPr>
        <w:t xml:space="preserve"> ФСР и ВСО; учебные ассистенты кафедр.</w:t>
      </w:r>
    </w:p>
    <w:p w14:paraId="5550C25A" w14:textId="08DE0575" w:rsidR="005C4ABC" w:rsidRPr="00C80519" w:rsidRDefault="005C4ABC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0519">
        <w:rPr>
          <w:rFonts w:ascii="Times New Roman" w:hAnsi="Times New Roman" w:cs="Times New Roman"/>
          <w:sz w:val="28"/>
          <w:szCs w:val="28"/>
        </w:rPr>
        <w:t xml:space="preserve">2. </w:t>
      </w:r>
      <w:r w:rsidRPr="00C80519">
        <w:rPr>
          <w:rFonts w:ascii="Times New Roman" w:hAnsi="Times New Roman" w:cs="Times New Roman"/>
          <w:iCs/>
          <w:sz w:val="28"/>
          <w:szCs w:val="28"/>
        </w:rPr>
        <w:t>Утверждение предлагаемых Председателей и состава Государственной аттестационной комиссии на 202</w:t>
      </w:r>
      <w:r w:rsidR="00820F80" w:rsidRPr="00C80519">
        <w:rPr>
          <w:rFonts w:ascii="Times New Roman" w:hAnsi="Times New Roman" w:cs="Times New Roman"/>
          <w:iCs/>
          <w:sz w:val="28"/>
          <w:szCs w:val="28"/>
        </w:rPr>
        <w:t>5</w:t>
      </w:r>
      <w:r w:rsidRPr="00C80519">
        <w:rPr>
          <w:rFonts w:ascii="Times New Roman" w:hAnsi="Times New Roman" w:cs="Times New Roman"/>
          <w:iCs/>
          <w:sz w:val="28"/>
          <w:szCs w:val="28"/>
        </w:rPr>
        <w:t xml:space="preserve"> г. на ФСР и ВСО.</w:t>
      </w:r>
    </w:p>
    <w:p w14:paraId="163CDA34" w14:textId="77777777" w:rsidR="005C4ABC" w:rsidRPr="00C80519" w:rsidRDefault="005C4ABC" w:rsidP="00C80519">
      <w:pPr>
        <w:pStyle w:val="a3"/>
        <w:ind w:firstLine="567"/>
        <w:jc w:val="both"/>
        <w:rPr>
          <w:b w:val="0"/>
          <w:i/>
          <w:iCs/>
          <w:sz w:val="28"/>
          <w:szCs w:val="28"/>
        </w:rPr>
      </w:pPr>
      <w:r w:rsidRPr="00C80519">
        <w:rPr>
          <w:b w:val="0"/>
          <w:bCs w:val="0"/>
          <w:i/>
          <w:iCs/>
          <w:sz w:val="28"/>
          <w:szCs w:val="28"/>
        </w:rPr>
        <w:t xml:space="preserve">Докладывают: </w:t>
      </w:r>
      <w:r w:rsidRPr="00C80519">
        <w:rPr>
          <w:b w:val="0"/>
          <w:i/>
          <w:iCs/>
          <w:sz w:val="28"/>
          <w:szCs w:val="28"/>
        </w:rPr>
        <w:t xml:space="preserve">декан и зам. декана </w:t>
      </w:r>
      <w:r w:rsidRPr="00C80519">
        <w:rPr>
          <w:b w:val="0"/>
          <w:bCs w:val="0"/>
          <w:i/>
          <w:sz w:val="28"/>
          <w:szCs w:val="28"/>
        </w:rPr>
        <w:t>ФСР и ВСО</w:t>
      </w:r>
      <w:r w:rsidRPr="00C80519">
        <w:rPr>
          <w:b w:val="0"/>
          <w:i/>
          <w:iCs/>
          <w:sz w:val="28"/>
          <w:szCs w:val="28"/>
        </w:rPr>
        <w:t>.</w:t>
      </w:r>
    </w:p>
    <w:p w14:paraId="378BB8C2" w14:textId="77777777" w:rsidR="005C4ABC" w:rsidRPr="00C80519" w:rsidRDefault="005C4ABC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19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C80519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процесса, успеваемость, социальные и воспитательные вопросы студентов 1 курса ФСР и </w:t>
      </w:r>
      <w:r w:rsidRPr="00C80519">
        <w:rPr>
          <w:rFonts w:ascii="Times New Roman" w:hAnsi="Times New Roman" w:cs="Times New Roman"/>
          <w:bCs/>
          <w:sz w:val="28"/>
          <w:szCs w:val="28"/>
        </w:rPr>
        <w:t>ВСО</w:t>
      </w:r>
      <w:r w:rsidRPr="00C80519">
        <w:rPr>
          <w:rFonts w:ascii="Times New Roman" w:hAnsi="Times New Roman" w:cs="Times New Roman"/>
          <w:sz w:val="28"/>
          <w:szCs w:val="28"/>
        </w:rPr>
        <w:t>.</w:t>
      </w:r>
    </w:p>
    <w:p w14:paraId="063BC957" w14:textId="77777777" w:rsidR="005C4ABC" w:rsidRPr="00C80519" w:rsidRDefault="005C4ABC" w:rsidP="00C80519">
      <w:pPr>
        <w:pStyle w:val="a3"/>
        <w:ind w:firstLine="567"/>
        <w:jc w:val="both"/>
        <w:rPr>
          <w:b w:val="0"/>
          <w:i/>
          <w:iCs/>
          <w:sz w:val="28"/>
          <w:szCs w:val="28"/>
        </w:rPr>
      </w:pPr>
      <w:r w:rsidRPr="00C80519">
        <w:rPr>
          <w:b w:val="0"/>
          <w:i/>
          <w:iCs/>
          <w:sz w:val="28"/>
          <w:szCs w:val="28"/>
        </w:rPr>
        <w:t>Докладывают: старосты 1 курса очной формы обучения ФСР и ВСО, кураторы и тьюторы студентов 1 курса.</w:t>
      </w:r>
    </w:p>
    <w:p w14:paraId="076AEB00" w14:textId="4CAA71B4" w:rsidR="00D41CE7" w:rsidRPr="00C80519" w:rsidRDefault="005C4ABC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 </w:t>
      </w:r>
      <w:r w:rsidR="00D41CE7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Аттестация кафедры </w:t>
      </w:r>
      <w:r w:rsidR="002E0188" w:rsidRPr="00C80519">
        <w:rPr>
          <w:rFonts w:ascii="Times New Roman" w:eastAsia="Times New Roman" w:hAnsi="Times New Roman" w:cs="Times New Roman"/>
          <w:sz w:val="28"/>
          <w:szCs w:val="28"/>
        </w:rPr>
        <w:t>экономической теории и социальной работы</w:t>
      </w:r>
      <w:r w:rsidR="00D41CE7" w:rsidRPr="00C805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41CE7" w:rsidRPr="00C80519">
        <w:rPr>
          <w:rFonts w:ascii="Times New Roman" w:eastAsia="Times New Roman" w:hAnsi="Times New Roman" w:cs="Times New Roman"/>
          <w:iCs/>
          <w:sz w:val="28"/>
          <w:szCs w:val="28"/>
        </w:rPr>
        <w:t>в связи с истечением срока избрания зав. кафедрой.</w:t>
      </w:r>
    </w:p>
    <w:p w14:paraId="2BC601FE" w14:textId="36B2759D" w:rsidR="00D41CE7" w:rsidRDefault="00D41CE7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Докладывают: Председатель комиссии по аттестации кафедры 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экономической теории и социальной работы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зав. каф. 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экономической теории и социальной работы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, доцент М.Н. Максимова.</w:t>
      </w:r>
    </w:p>
    <w:p w14:paraId="1AAF3B7A" w14:textId="77777777" w:rsidR="004E7C94" w:rsidRDefault="004E7C94" w:rsidP="004E7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 Разное.</w:t>
      </w:r>
    </w:p>
    <w:p w14:paraId="2850C69D" w14:textId="77777777" w:rsidR="006F29FD" w:rsidRPr="00C80519" w:rsidRDefault="006F29FD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96CDDE" w14:textId="636B5961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14:paraId="5764BA7A" w14:textId="77777777" w:rsidR="00623A22" w:rsidRPr="00C80519" w:rsidRDefault="00623A22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5095327" w14:textId="45AE7494" w:rsidR="005C4ABC" w:rsidRPr="00C80519" w:rsidRDefault="005C4ABC" w:rsidP="00DA26EF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исполнении графиков выполнения выпускных квалификационных работ студентами, магистрантами ФСР и ВСО (письменный отчёт по каждому </w:t>
      </w:r>
      <w:r w:rsidR="00D50CF1" w:rsidRPr="00C80519">
        <w:rPr>
          <w:rFonts w:ascii="Times New Roman" w:eastAsia="Times New Roman" w:hAnsi="Times New Roman" w:cs="Times New Roman"/>
          <w:iCs/>
          <w:sz w:val="28"/>
          <w:szCs w:val="28"/>
        </w:rPr>
        <w:t>обучающемуся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копией графиков).</w:t>
      </w:r>
    </w:p>
    <w:p w14:paraId="51C7C141" w14:textId="28C23D77" w:rsidR="005C4ABC" w:rsidRPr="00C80519" w:rsidRDefault="005C4ABC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Докладывают: преподаватели-руководители выпускных квалификационных работ (бакалавриат, магистратура).</w:t>
      </w:r>
    </w:p>
    <w:p w14:paraId="774DBC64" w14:textId="6423F82B" w:rsidR="005C4ABC" w:rsidRPr="00C80519" w:rsidRDefault="005C4ABC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2. Итоги производственной практики за 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год студентов, магистрантов (очной, заочной, </w:t>
      </w:r>
      <w:r w:rsidRPr="00C80519">
        <w:rPr>
          <w:rFonts w:ascii="Times New Roman" w:hAnsi="Times New Roman" w:cs="Times New Roman"/>
          <w:bCs/>
          <w:iCs/>
          <w:sz w:val="28"/>
          <w:szCs w:val="28"/>
        </w:rPr>
        <w:t xml:space="preserve">очно-заочной 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формы обучения) ФСР и ВСО. Учебно-методическое обеспечение практик.</w:t>
      </w:r>
    </w:p>
    <w:p w14:paraId="7C414A1A" w14:textId="60DA9508" w:rsidR="005C4ABC" w:rsidRPr="00C80519" w:rsidRDefault="005C4ABC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Hlk56802909"/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Докладывают: </w:t>
      </w:r>
      <w:bookmarkEnd w:id="1"/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преподаватели, ответственные за каждый вид производственной практики (бакалавриат; магистратура) на ФСР и ВСО</w:t>
      </w:r>
      <w:r w:rsidR="00362892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; председатели МПК ФСР и ВСО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FC4B85C" w14:textId="259EBAF2" w:rsidR="005C4ABC" w:rsidRPr="00C80519" w:rsidRDefault="005C4ABC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3. Результаты организации и руководства научной работой студентов за 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год; планы на 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E37789" w:rsidRPr="00C8051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год, поддержка творческой молодёжи ФСР и ВСО на кафедрах ФСР и ВСО.</w:t>
      </w:r>
    </w:p>
    <w:p w14:paraId="68E1976F" w14:textId="77777777" w:rsidR="005C4ABC" w:rsidRPr="00C80519" w:rsidRDefault="005C4ABC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Докладывают: руководители и старосты СНК кафедр ФСР и ВСО.</w:t>
      </w:r>
    </w:p>
    <w:p w14:paraId="321F6349" w14:textId="5E419EC3" w:rsidR="00B5163F" w:rsidRPr="00C80519" w:rsidRDefault="00B5163F" w:rsidP="00DA26EF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bCs w:val="0"/>
          <w:iCs/>
          <w:sz w:val="28"/>
          <w:szCs w:val="28"/>
        </w:rPr>
        <w:t>4. О профориентационных мероприятиях на кафедрах для абитуриентов ФСР и ВСО.</w:t>
      </w:r>
    </w:p>
    <w:p w14:paraId="7930A2B6" w14:textId="77777777" w:rsidR="00B5163F" w:rsidRPr="00C80519" w:rsidRDefault="00B5163F" w:rsidP="00DA26EF">
      <w:pPr>
        <w:pStyle w:val="a3"/>
        <w:ind w:firstLine="567"/>
        <w:jc w:val="both"/>
        <w:rPr>
          <w:b w:val="0"/>
          <w:i/>
          <w:iCs/>
          <w:sz w:val="28"/>
          <w:szCs w:val="28"/>
        </w:rPr>
      </w:pPr>
      <w:r w:rsidRPr="00C80519">
        <w:rPr>
          <w:b w:val="0"/>
          <w:bCs w:val="0"/>
          <w:i/>
          <w:iCs/>
          <w:sz w:val="28"/>
          <w:szCs w:val="28"/>
        </w:rPr>
        <w:t>Докладывают: зав. кафедрами</w:t>
      </w:r>
      <w:r w:rsidRPr="00C80519">
        <w:rPr>
          <w:b w:val="0"/>
          <w:i/>
          <w:iCs/>
          <w:sz w:val="28"/>
          <w:szCs w:val="28"/>
        </w:rPr>
        <w:t>.</w:t>
      </w:r>
    </w:p>
    <w:p w14:paraId="3D346AB3" w14:textId="4A9898F7" w:rsidR="006F29FD" w:rsidRPr="00C80519" w:rsidRDefault="00B5163F" w:rsidP="00DA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="004E7C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64A19" w:rsidRPr="00C80519">
        <w:rPr>
          <w:rFonts w:ascii="Times New Roman" w:eastAsia="Times New Roman" w:hAnsi="Times New Roman" w:cs="Times New Roman"/>
          <w:iCs/>
          <w:sz w:val="28"/>
          <w:szCs w:val="28"/>
        </w:rPr>
        <w:t>Разное.</w:t>
      </w:r>
    </w:p>
    <w:p w14:paraId="3A5610DB" w14:textId="77777777" w:rsidR="00264A19" w:rsidRPr="00C80519" w:rsidRDefault="00264A19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8B49441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14:paraId="52A859E1" w14:textId="77777777" w:rsidR="008D03E5" w:rsidRPr="00CB29D8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CDC5D0" w14:textId="77777777" w:rsidR="005C4ABC" w:rsidRPr="00C80519" w:rsidRDefault="005C4ABC" w:rsidP="00C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1. Утверждение программы проведения факультетом ФСР и ВСО (направление подготовки «Сестринское дело»; направление подготовки «Социальная работа») фестиваля «Ангелы в белых халатах».</w:t>
      </w:r>
    </w:p>
    <w:p w14:paraId="572A791A" w14:textId="41F072B6" w:rsidR="005C4ABC" w:rsidRPr="00C80519" w:rsidRDefault="005C4ABC" w:rsidP="00C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Докладывают: декан ФСР и ВСО, доц. Максимова М.Н., зам. </w:t>
      </w:r>
      <w:r w:rsidR="0032689C">
        <w:rPr>
          <w:rFonts w:ascii="Times New Roman" w:eastAsia="Times New Roman" w:hAnsi="Times New Roman" w:cs="Times New Roman"/>
          <w:i/>
          <w:iCs/>
          <w:sz w:val="28"/>
          <w:szCs w:val="28"/>
        </w:rPr>
        <w:t>декана ФСР и ВСО Морозова О.Н.</w:t>
      </w:r>
    </w:p>
    <w:p w14:paraId="1374D1A9" w14:textId="77777777" w:rsidR="005C4ABC" w:rsidRPr="00C80519" w:rsidRDefault="005C4ABC" w:rsidP="00C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2. О готовности проведения зимней экзаменационной сессии.</w:t>
      </w:r>
    </w:p>
    <w:p w14:paraId="039BF380" w14:textId="08EA02C2" w:rsidR="005C4ABC" w:rsidRPr="00C80519" w:rsidRDefault="005C4ABC" w:rsidP="00C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Докладывают: заведующие кафедрами</w:t>
      </w:r>
      <w:r w:rsidR="00D322AC">
        <w:rPr>
          <w:rFonts w:ascii="Times New Roman" w:eastAsia="Times New Roman" w:hAnsi="Times New Roman" w:cs="Times New Roman"/>
          <w:i/>
          <w:iCs/>
          <w:sz w:val="28"/>
          <w:szCs w:val="28"/>
        </w:rPr>
        <w:t>, учебные ассистенты кафедр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0D92455" w14:textId="77777777" w:rsidR="005C4ABC" w:rsidRPr="00C80519" w:rsidRDefault="005C4ABC" w:rsidP="00C5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3. Информация о прохождении преддипломной практики и состоянии выполнения ВКР магистрантами ФСР.</w:t>
      </w:r>
    </w:p>
    <w:p w14:paraId="230EA5F2" w14:textId="5D843D1A" w:rsidR="005C4ABC" w:rsidRPr="00C80519" w:rsidRDefault="005C4ABC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Докладывают: </w:t>
      </w:r>
      <w:r w:rsidR="00D322AC" w:rsidRPr="00D322AC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преддипломной практики</w:t>
      </w:r>
      <w:r w:rsidR="00D3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руководители ВКР у магистрантов</w:t>
      </w:r>
      <w:r w:rsidR="00820F80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400EBFE" w14:textId="27B6AB0F" w:rsidR="005C4ABC" w:rsidRPr="00C80519" w:rsidRDefault="005C4ABC" w:rsidP="0003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4. О выполнении планов научно-исследовательских работ преподавателями кафедр ФСР и ВСО за осенний семестр 202</w:t>
      </w:r>
      <w:r w:rsidR="00980154"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202</w:t>
      </w:r>
      <w:r w:rsidR="00980154" w:rsidRPr="00C8051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учебного года.</w:t>
      </w:r>
    </w:p>
    <w:p w14:paraId="326A0FCB" w14:textId="729D13EF" w:rsidR="005C4ABC" w:rsidRDefault="005C4ABC" w:rsidP="0003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Докладывают: ответственные за научную деятельность на кафедрах ФСР и ВСО.</w:t>
      </w:r>
    </w:p>
    <w:p w14:paraId="3C711803" w14:textId="77777777" w:rsidR="004E7C94" w:rsidRDefault="004E7C94" w:rsidP="0003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 Разное.</w:t>
      </w:r>
    </w:p>
    <w:p w14:paraId="0F12A72C" w14:textId="77777777" w:rsidR="004E7C94" w:rsidRPr="004E7C94" w:rsidRDefault="004E7C94" w:rsidP="004E7C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8C51231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14:paraId="4B57BA37" w14:textId="77777777" w:rsidR="008D03E5" w:rsidRPr="00C80519" w:rsidRDefault="008D03E5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067960" w14:textId="546D8DC7" w:rsidR="005C4ABC" w:rsidRPr="00C80519" w:rsidRDefault="005C4ABC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1. Итоги осенней сессии на </w:t>
      </w:r>
      <w:r w:rsidR="0032689C">
        <w:rPr>
          <w:rFonts w:ascii="Times New Roman" w:eastAsia="Times New Roman" w:hAnsi="Times New Roman" w:cs="Times New Roman"/>
          <w:iCs/>
          <w:sz w:val="28"/>
          <w:szCs w:val="28"/>
        </w:rPr>
        <w:t xml:space="preserve">очных и 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заочных отделениях ФСР и ВСО (бакалавриат, магистратура).</w:t>
      </w:r>
    </w:p>
    <w:p w14:paraId="506B4D83" w14:textId="5352C64F" w:rsidR="005C4ABC" w:rsidRPr="00C80519" w:rsidRDefault="005C4ABC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Докладывает: де</w:t>
      </w:r>
      <w:r w:rsidR="000E293E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кан ФСР и ВСО – Максимова М.Н.</w:t>
      </w:r>
      <w:r w:rsidR="0032689C">
        <w:rPr>
          <w:rFonts w:ascii="Times New Roman" w:eastAsia="Times New Roman" w:hAnsi="Times New Roman" w:cs="Times New Roman"/>
          <w:i/>
          <w:iCs/>
          <w:sz w:val="28"/>
          <w:szCs w:val="28"/>
        </w:rPr>
        <w:t>, зам. декана ФСР и ВСО Морозова О.Н.</w:t>
      </w:r>
    </w:p>
    <w:p w14:paraId="3F897B2C" w14:textId="77777777" w:rsidR="005C4ABC" w:rsidRPr="00C80519" w:rsidRDefault="005C4ABC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2. О выполнении мероприятий по предупреждению коррупционных правонарушений на кафедрах ФСР и ВСО.</w:t>
      </w:r>
    </w:p>
    <w:p w14:paraId="184725FF" w14:textId="7F2DECCB" w:rsidR="005C4ABC" w:rsidRDefault="005C4ABC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Докладывает: представители кафедр ФСР и ВСО.</w:t>
      </w:r>
    </w:p>
    <w:p w14:paraId="092FAD1F" w14:textId="7A0F875C" w:rsidR="00F301BA" w:rsidRDefault="00C5422D" w:rsidP="00F30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F301BA">
        <w:rPr>
          <w:rFonts w:ascii="Times New Roman" w:eastAsia="Times New Roman" w:hAnsi="Times New Roman" w:cs="Times New Roman"/>
          <w:iCs/>
          <w:sz w:val="28"/>
          <w:szCs w:val="28"/>
        </w:rPr>
        <w:t>. Разное.</w:t>
      </w:r>
    </w:p>
    <w:p w14:paraId="25CD2FF9" w14:textId="77777777" w:rsidR="00980154" w:rsidRPr="0032689C" w:rsidRDefault="00980154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831A4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14:paraId="7CD560ED" w14:textId="77777777" w:rsidR="008D03E5" w:rsidRPr="00C80519" w:rsidRDefault="008D03E5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3AE49AD" w14:textId="4017BF24" w:rsidR="00623A22" w:rsidRPr="00C80519" w:rsidRDefault="00E4583E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>Академическая успеваемость выпускных курсов дневного и заочного</w:t>
      </w:r>
      <w:r w:rsidR="008F3263" w:rsidRPr="00C8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>отделений ФСР и ВСО.</w:t>
      </w:r>
    </w:p>
    <w:p w14:paraId="204D32D0" w14:textId="77777777" w:rsidR="00623A22" w:rsidRPr="00C80519" w:rsidRDefault="00623A22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декан и зам. декана ФСР и ВСО.</w:t>
      </w:r>
    </w:p>
    <w:p w14:paraId="4CA31B8C" w14:textId="37AF2C1E" w:rsidR="00623A22" w:rsidRPr="00C80519" w:rsidRDefault="004B2993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>. О подготовке студентов ФСР и ВСО к участию во Всероссийском форуме «Белые цветы».</w:t>
      </w:r>
    </w:p>
    <w:p w14:paraId="2864965D" w14:textId="57ED29F1" w:rsidR="00623A22" w:rsidRPr="00C80519" w:rsidRDefault="00623A22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Докладывают: </w:t>
      </w:r>
      <w:r w:rsidR="00B46035" w:rsidRPr="00C80519">
        <w:rPr>
          <w:rFonts w:ascii="Times New Roman" w:eastAsia="Times New Roman" w:hAnsi="Times New Roman" w:cs="Times New Roman"/>
          <w:i/>
          <w:sz w:val="28"/>
          <w:szCs w:val="28"/>
        </w:rPr>
        <w:t>руководители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 СНК на кафедрах факультета.</w:t>
      </w:r>
    </w:p>
    <w:p w14:paraId="20F1A5C4" w14:textId="24C5F7B8" w:rsidR="00812494" w:rsidRDefault="004B2993" w:rsidP="008124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2494">
        <w:rPr>
          <w:rFonts w:ascii="Times New Roman" w:eastAsia="Times New Roman" w:hAnsi="Times New Roman" w:cs="Times New Roman"/>
          <w:sz w:val="28"/>
          <w:szCs w:val="28"/>
        </w:rPr>
        <w:t>О заполнении электронного портфолио обучающихся.</w:t>
      </w:r>
    </w:p>
    <w:p w14:paraId="7171259E" w14:textId="77777777" w:rsidR="00812494" w:rsidRDefault="00812494" w:rsidP="008124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Докладывают: диспетчеры деканатов ФСР и ВСО.</w:t>
      </w:r>
    </w:p>
    <w:p w14:paraId="50717A55" w14:textId="1B7A92FA" w:rsidR="002065F4" w:rsidRDefault="002065F4" w:rsidP="00206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 Публикационная активность магистрантов ФСР и ВСО.</w:t>
      </w:r>
    </w:p>
    <w:p w14:paraId="3DD3653A" w14:textId="2C6EF190" w:rsidR="002065F4" w:rsidRDefault="002065F4" w:rsidP="00206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Докладывают: ответственный за науку на кафедрах ФСР</w:t>
      </w:r>
    </w:p>
    <w:p w14:paraId="5C12151B" w14:textId="6A4DEEF5" w:rsidR="00812494" w:rsidRDefault="002065F4" w:rsidP="00812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12494">
        <w:rPr>
          <w:rFonts w:ascii="Times New Roman" w:eastAsia="Times New Roman" w:hAnsi="Times New Roman" w:cs="Times New Roman"/>
          <w:iCs/>
          <w:sz w:val="28"/>
          <w:szCs w:val="28"/>
        </w:rPr>
        <w:t>. Разное.</w:t>
      </w:r>
    </w:p>
    <w:p w14:paraId="2BBF924F" w14:textId="1880D17F" w:rsidR="00F26523" w:rsidRPr="004E7C94" w:rsidRDefault="00F26523" w:rsidP="008124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6E48F2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14:paraId="1CF12B28" w14:textId="77777777" w:rsidR="00623A22" w:rsidRPr="00F761C5" w:rsidRDefault="00623A22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41DB7FE" w14:textId="1959CA65" w:rsidR="00812494" w:rsidRDefault="00D43643" w:rsidP="008124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12494">
        <w:rPr>
          <w:rFonts w:ascii="Times New Roman" w:eastAsia="Times New Roman" w:hAnsi="Times New Roman" w:cs="Times New Roman"/>
          <w:sz w:val="28"/>
          <w:szCs w:val="28"/>
        </w:rPr>
        <w:t>Утверждение тем дипломных работ студентов по направлениям подготовки «Социальная работа» (бакалавриат – очное отделение; бакалавриат и магистратура – заочное отделение) на 2025–2026 учебный год;</w:t>
      </w:r>
    </w:p>
    <w:p w14:paraId="1F442809" w14:textId="314107CB" w:rsidR="00D43643" w:rsidRPr="00C80519" w:rsidRDefault="00D43643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«Сестринское дело» на 202</w:t>
      </w:r>
      <w:r w:rsidR="00824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0519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8241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519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2ED6C284" w14:textId="77777777" w:rsidR="00812494" w:rsidRDefault="00D43643" w:rsidP="008124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Докладывает: </w:t>
      </w:r>
      <w:r w:rsidR="00812494">
        <w:rPr>
          <w:rFonts w:ascii="Times New Roman" w:eastAsia="Times New Roman" w:hAnsi="Times New Roman" w:cs="Times New Roman"/>
          <w:i/>
          <w:sz w:val="28"/>
          <w:szCs w:val="28"/>
        </w:rPr>
        <w:t>декан и зам. декана ФСР и ВСО.</w:t>
      </w:r>
    </w:p>
    <w:p w14:paraId="5CA22889" w14:textId="4B91AE41" w:rsidR="00623A22" w:rsidRPr="00C80519" w:rsidRDefault="00D43643" w:rsidP="00812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>. Информация о встречах деканов со старостами выпускных курсов.</w:t>
      </w:r>
    </w:p>
    <w:p w14:paraId="53FA0003" w14:textId="77777777" w:rsidR="00623A22" w:rsidRPr="00C80519" w:rsidRDefault="00623A22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деканы ФСР и ВСО.</w:t>
      </w:r>
    </w:p>
    <w:p w14:paraId="38DF50AD" w14:textId="77777777" w:rsidR="00623A22" w:rsidRPr="00C80519" w:rsidRDefault="00623A22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3. О выполнении преподавателями кафедр программ профессиональной переподготовки, повышения квалификации.</w:t>
      </w:r>
    </w:p>
    <w:p w14:paraId="6A26D1AA" w14:textId="77777777" w:rsidR="00623A22" w:rsidRPr="00C80519" w:rsidRDefault="00623A22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заведующие кафедрами ФСР и ВСО.</w:t>
      </w:r>
    </w:p>
    <w:p w14:paraId="16BFEF9B" w14:textId="7C9F40F1" w:rsidR="00623A22" w:rsidRPr="00C80519" w:rsidRDefault="002065F4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>. Подготовка к проведению и методическое обеспечение государственной аттестации студентов ВСО в 202</w:t>
      </w:r>
      <w:r w:rsidR="0094278B" w:rsidRPr="00C805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3A22" w:rsidRPr="00C80519">
        <w:rPr>
          <w:rFonts w:ascii="Times New Roman" w:eastAsia="Times New Roman" w:hAnsi="Times New Roman" w:cs="Times New Roman"/>
          <w:sz w:val="28"/>
          <w:szCs w:val="28"/>
        </w:rPr>
        <w:t xml:space="preserve"> г. Подготовка к проведению аккредитации выпускников ВСО.</w:t>
      </w:r>
    </w:p>
    <w:p w14:paraId="536CA955" w14:textId="55938AAE" w:rsidR="0036126E" w:rsidRDefault="00623A22" w:rsidP="00206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Докладывают:</w:t>
      </w:r>
      <w:r w:rsidR="0094278B"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0218F">
        <w:rPr>
          <w:rFonts w:ascii="Times New Roman" w:eastAsia="Times New Roman" w:hAnsi="Times New Roman" w:cs="Times New Roman"/>
          <w:i/>
          <w:sz w:val="28"/>
          <w:szCs w:val="28"/>
        </w:rPr>
        <w:t xml:space="preserve">зам. декана ФСР и ВСО Морозова О.Н., </w:t>
      </w:r>
      <w:r w:rsidR="0094278B" w:rsidRPr="00C80519">
        <w:rPr>
          <w:rFonts w:ascii="Times New Roman" w:eastAsia="Times New Roman" w:hAnsi="Times New Roman" w:cs="Times New Roman"/>
          <w:i/>
          <w:sz w:val="28"/>
          <w:szCs w:val="28"/>
        </w:rPr>
        <w:t>заведующий вы</w:t>
      </w:r>
      <w:r w:rsidR="00D43643" w:rsidRPr="00C80519">
        <w:rPr>
          <w:rFonts w:ascii="Times New Roman" w:eastAsia="Times New Roman" w:hAnsi="Times New Roman" w:cs="Times New Roman"/>
          <w:i/>
          <w:sz w:val="28"/>
          <w:szCs w:val="28"/>
        </w:rPr>
        <w:t>пускающей кафедры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2993" w:rsidRPr="00C80519">
        <w:rPr>
          <w:rFonts w:ascii="Times New Roman" w:eastAsia="Times New Roman" w:hAnsi="Times New Roman" w:cs="Times New Roman"/>
          <w:i/>
          <w:sz w:val="28"/>
          <w:szCs w:val="28"/>
        </w:rPr>
        <w:t>ВСО.</w:t>
      </w:r>
    </w:p>
    <w:p w14:paraId="624D4CB4" w14:textId="741DCEB6" w:rsidR="00B11782" w:rsidRDefault="002065F4" w:rsidP="00B1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B11782">
        <w:rPr>
          <w:rFonts w:ascii="Times New Roman" w:eastAsia="Times New Roman" w:hAnsi="Times New Roman" w:cs="Times New Roman"/>
          <w:iCs/>
          <w:sz w:val="28"/>
          <w:szCs w:val="28"/>
        </w:rPr>
        <w:t>. Разное.</w:t>
      </w:r>
    </w:p>
    <w:p w14:paraId="1CD76D95" w14:textId="77777777" w:rsidR="00D43643" w:rsidRPr="00B11782" w:rsidRDefault="00D43643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C0A539" w14:textId="26A19778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p w14:paraId="608F3733" w14:textId="77777777" w:rsidR="00623A22" w:rsidRPr="00812494" w:rsidRDefault="00623A22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14581E8" w14:textId="04CA947E" w:rsidR="00623A22" w:rsidRPr="00C80519" w:rsidRDefault="00623A22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19">
        <w:rPr>
          <w:rFonts w:ascii="Times New Roman" w:hAnsi="Times New Roman" w:cs="Times New Roman"/>
          <w:sz w:val="28"/>
          <w:szCs w:val="28"/>
        </w:rPr>
        <w:t xml:space="preserve">1. Утверждение научных руководителей и тем </w:t>
      </w:r>
      <w:r w:rsidR="007C4E86" w:rsidRPr="00C80519">
        <w:rPr>
          <w:rFonts w:ascii="Times New Roman" w:hAnsi="Times New Roman" w:cs="Times New Roman"/>
          <w:sz w:val="28"/>
          <w:szCs w:val="28"/>
        </w:rPr>
        <w:t>выпускных квалификационных</w:t>
      </w:r>
      <w:r w:rsidRPr="00C80519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C4E86" w:rsidRPr="00C80519">
        <w:rPr>
          <w:rFonts w:ascii="Times New Roman" w:hAnsi="Times New Roman" w:cs="Times New Roman"/>
          <w:sz w:val="28"/>
          <w:szCs w:val="28"/>
        </w:rPr>
        <w:t>бакалавров и магистров</w:t>
      </w:r>
      <w:r w:rsidRPr="00C80519">
        <w:rPr>
          <w:rFonts w:ascii="Times New Roman" w:hAnsi="Times New Roman" w:cs="Times New Roman"/>
          <w:sz w:val="28"/>
          <w:szCs w:val="28"/>
        </w:rPr>
        <w:t xml:space="preserve"> ФСР и ВСО на 202</w:t>
      </w:r>
      <w:r w:rsidR="00812494">
        <w:rPr>
          <w:rFonts w:ascii="Times New Roman" w:hAnsi="Times New Roman" w:cs="Times New Roman"/>
          <w:sz w:val="28"/>
          <w:szCs w:val="28"/>
        </w:rPr>
        <w:t>5</w:t>
      </w:r>
      <w:r w:rsidRPr="00C80519">
        <w:rPr>
          <w:rFonts w:ascii="Times New Roman" w:hAnsi="Times New Roman" w:cs="Times New Roman"/>
          <w:sz w:val="28"/>
          <w:szCs w:val="28"/>
        </w:rPr>
        <w:t>–202</w:t>
      </w:r>
      <w:r w:rsidR="00812494">
        <w:rPr>
          <w:rFonts w:ascii="Times New Roman" w:hAnsi="Times New Roman" w:cs="Times New Roman"/>
          <w:sz w:val="28"/>
          <w:szCs w:val="28"/>
        </w:rPr>
        <w:t>6</w:t>
      </w:r>
      <w:r w:rsidRPr="00C8051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2958E15" w14:textId="77777777" w:rsidR="00623A22" w:rsidRPr="00C80519" w:rsidRDefault="00623A22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19">
        <w:rPr>
          <w:rFonts w:ascii="Times New Roman" w:hAnsi="Times New Roman" w:cs="Times New Roman"/>
          <w:i/>
          <w:sz w:val="28"/>
          <w:szCs w:val="28"/>
        </w:rPr>
        <w:t>Докладывают: декан и зам. декана ФСР и ВСО.</w:t>
      </w:r>
    </w:p>
    <w:p w14:paraId="0E786538" w14:textId="5F395DAF" w:rsidR="00623A22" w:rsidRPr="00C80519" w:rsidRDefault="00623A22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19">
        <w:rPr>
          <w:rFonts w:ascii="Times New Roman" w:hAnsi="Times New Roman" w:cs="Times New Roman"/>
          <w:sz w:val="28"/>
          <w:szCs w:val="28"/>
        </w:rPr>
        <w:t>2. О подготовке к летней учебной и производственной практике</w:t>
      </w:r>
      <w:r w:rsidR="002B366B" w:rsidRPr="00C80519">
        <w:rPr>
          <w:rFonts w:ascii="Times New Roman" w:hAnsi="Times New Roman" w:cs="Times New Roman"/>
          <w:sz w:val="28"/>
          <w:szCs w:val="28"/>
        </w:rPr>
        <w:t xml:space="preserve"> (бакалавриат; магистратура)</w:t>
      </w:r>
      <w:r w:rsidRPr="00C80519">
        <w:rPr>
          <w:rFonts w:ascii="Times New Roman" w:hAnsi="Times New Roman" w:cs="Times New Roman"/>
          <w:sz w:val="28"/>
          <w:szCs w:val="28"/>
        </w:rPr>
        <w:t>.</w:t>
      </w:r>
    </w:p>
    <w:p w14:paraId="3BCFC18D" w14:textId="0656E50B" w:rsidR="00623A22" w:rsidRPr="00C80519" w:rsidRDefault="00623A22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19">
        <w:rPr>
          <w:rFonts w:ascii="Times New Roman" w:hAnsi="Times New Roman" w:cs="Times New Roman"/>
          <w:i/>
          <w:sz w:val="28"/>
          <w:szCs w:val="28"/>
        </w:rPr>
        <w:t>Докладывают: руководители практик</w:t>
      </w:r>
      <w:r w:rsidR="008C4953">
        <w:rPr>
          <w:rFonts w:ascii="Times New Roman" w:hAnsi="Times New Roman" w:cs="Times New Roman"/>
          <w:i/>
          <w:sz w:val="28"/>
          <w:szCs w:val="28"/>
        </w:rPr>
        <w:t>; председатели ПМК</w:t>
      </w:r>
      <w:r w:rsidRPr="00C80519">
        <w:rPr>
          <w:rFonts w:ascii="Times New Roman" w:hAnsi="Times New Roman" w:cs="Times New Roman"/>
          <w:i/>
          <w:sz w:val="28"/>
          <w:szCs w:val="28"/>
        </w:rPr>
        <w:t>.</w:t>
      </w:r>
    </w:p>
    <w:p w14:paraId="2C411E82" w14:textId="01CBB52F" w:rsidR="00B47A6F" w:rsidRPr="00C80519" w:rsidRDefault="00E4583E" w:rsidP="00C80519">
      <w:pPr>
        <w:pStyle w:val="a3"/>
        <w:ind w:firstLine="567"/>
        <w:jc w:val="both"/>
        <w:rPr>
          <w:b w:val="0"/>
          <w:bCs w:val="0"/>
          <w:iCs/>
          <w:sz w:val="28"/>
          <w:szCs w:val="28"/>
        </w:rPr>
      </w:pPr>
      <w:r w:rsidRPr="00C80519">
        <w:rPr>
          <w:b w:val="0"/>
          <w:sz w:val="28"/>
          <w:szCs w:val="28"/>
        </w:rPr>
        <w:t>3</w:t>
      </w:r>
      <w:r w:rsidR="00623A22" w:rsidRPr="00C80519">
        <w:rPr>
          <w:b w:val="0"/>
          <w:sz w:val="28"/>
          <w:szCs w:val="28"/>
        </w:rPr>
        <w:t xml:space="preserve">. </w:t>
      </w:r>
      <w:r w:rsidR="00B47A6F" w:rsidRPr="00C80519">
        <w:rPr>
          <w:b w:val="0"/>
          <w:bCs w:val="0"/>
          <w:iCs/>
          <w:sz w:val="28"/>
          <w:szCs w:val="28"/>
        </w:rPr>
        <w:t>Учебно-методическое обеспечение дисциплин</w:t>
      </w:r>
      <w:r w:rsidR="007C4E86" w:rsidRPr="00C80519">
        <w:rPr>
          <w:b w:val="0"/>
          <w:bCs w:val="0"/>
          <w:iCs/>
          <w:sz w:val="28"/>
          <w:szCs w:val="28"/>
        </w:rPr>
        <w:t xml:space="preserve"> магистратуры</w:t>
      </w:r>
      <w:r w:rsidR="00B47A6F" w:rsidRPr="00C80519">
        <w:rPr>
          <w:b w:val="0"/>
          <w:bCs w:val="0"/>
          <w:iCs/>
          <w:sz w:val="28"/>
          <w:szCs w:val="28"/>
        </w:rPr>
        <w:t>, преподаваемых на ФСР</w:t>
      </w:r>
      <w:r w:rsidR="007C4E86" w:rsidRPr="00C80519">
        <w:rPr>
          <w:b w:val="0"/>
          <w:bCs w:val="0"/>
          <w:iCs/>
          <w:sz w:val="28"/>
          <w:szCs w:val="28"/>
        </w:rPr>
        <w:t xml:space="preserve"> и ВСО</w:t>
      </w:r>
      <w:r w:rsidR="00B47A6F" w:rsidRPr="00C80519">
        <w:rPr>
          <w:b w:val="0"/>
          <w:bCs w:val="0"/>
          <w:iCs/>
          <w:sz w:val="28"/>
          <w:szCs w:val="28"/>
        </w:rPr>
        <w:t>.</w:t>
      </w:r>
    </w:p>
    <w:p w14:paraId="593C245C" w14:textId="48593A57" w:rsidR="00B47A6F" w:rsidRPr="00C80519" w:rsidRDefault="007C4E86" w:rsidP="00C80519">
      <w:pPr>
        <w:pStyle w:val="a3"/>
        <w:ind w:firstLine="567"/>
        <w:jc w:val="both"/>
        <w:rPr>
          <w:b w:val="0"/>
          <w:bCs w:val="0"/>
          <w:i/>
          <w:iCs/>
          <w:sz w:val="28"/>
          <w:szCs w:val="28"/>
        </w:rPr>
      </w:pPr>
      <w:r w:rsidRPr="00C80519">
        <w:rPr>
          <w:b w:val="0"/>
          <w:bCs w:val="0"/>
          <w:i/>
          <w:iCs/>
          <w:sz w:val="28"/>
          <w:szCs w:val="28"/>
        </w:rPr>
        <w:t>Докладываю</w:t>
      </w:r>
      <w:r w:rsidR="00B47A6F" w:rsidRPr="00C80519">
        <w:rPr>
          <w:b w:val="0"/>
          <w:bCs w:val="0"/>
          <w:i/>
          <w:iCs/>
          <w:sz w:val="28"/>
          <w:szCs w:val="28"/>
        </w:rPr>
        <w:t>т: пре</w:t>
      </w:r>
      <w:r w:rsidRPr="00C80519">
        <w:rPr>
          <w:b w:val="0"/>
          <w:bCs w:val="0"/>
          <w:i/>
          <w:iCs/>
          <w:sz w:val="28"/>
          <w:szCs w:val="28"/>
        </w:rPr>
        <w:t>дседатели</w:t>
      </w:r>
      <w:r w:rsidR="00B47A6F" w:rsidRPr="00C80519">
        <w:rPr>
          <w:b w:val="0"/>
          <w:bCs w:val="0"/>
          <w:i/>
          <w:iCs/>
          <w:sz w:val="28"/>
          <w:szCs w:val="28"/>
        </w:rPr>
        <w:t xml:space="preserve"> </w:t>
      </w:r>
      <w:r w:rsidRPr="00C80519">
        <w:rPr>
          <w:b w:val="0"/>
          <w:bCs w:val="0"/>
          <w:i/>
          <w:iCs/>
          <w:sz w:val="28"/>
          <w:szCs w:val="28"/>
        </w:rPr>
        <w:t>ПМК.</w:t>
      </w:r>
    </w:p>
    <w:p w14:paraId="734BD408" w14:textId="77777777" w:rsidR="00E4583E" w:rsidRPr="00C80519" w:rsidRDefault="00E4583E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4. О результатах Всероссийского форума «Белые цветы» на кафедрах ФСР и ВСО.</w:t>
      </w:r>
    </w:p>
    <w:p w14:paraId="3F12255A" w14:textId="77777777" w:rsidR="00E4583E" w:rsidRPr="00C80519" w:rsidRDefault="00E4583E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ответственные за СНК на кафедрах факультета.</w:t>
      </w:r>
    </w:p>
    <w:p w14:paraId="185DEF50" w14:textId="77777777" w:rsidR="00D43643" w:rsidRPr="00C80519" w:rsidRDefault="00D43643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5. </w:t>
      </w:r>
      <w:r w:rsidRPr="00C805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80519">
        <w:rPr>
          <w:rFonts w:ascii="Times New Roman" w:hAnsi="Times New Roman" w:cs="Times New Roman"/>
          <w:sz w:val="28"/>
          <w:szCs w:val="28"/>
        </w:rPr>
        <w:t>реализации кафедрами календарного плана мероприятий воспитательной направленности как основного элемента рабочей программы воспитания обучающихся на ФСР и ВСО</w:t>
      </w:r>
      <w:r w:rsidRPr="00C80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29273" w14:textId="77777777" w:rsidR="00D43643" w:rsidRPr="00C80519" w:rsidRDefault="00D43643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кураторы групп первого курса на ФСР и ВСО, заведующие кафедрами.</w:t>
      </w:r>
    </w:p>
    <w:p w14:paraId="62EBFCCE" w14:textId="32EAC5B7" w:rsidR="0090218F" w:rsidRDefault="0090218F" w:rsidP="0090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6. Разное.</w:t>
      </w:r>
    </w:p>
    <w:p w14:paraId="5DAB4782" w14:textId="77777777" w:rsidR="00237719" w:rsidRPr="00C80519" w:rsidRDefault="00237719" w:rsidP="0090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790C2DF" w14:textId="77777777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14:paraId="6790CE82" w14:textId="77777777" w:rsidR="009C4B84" w:rsidRPr="004B2763" w:rsidRDefault="009C4B84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4F47D7" w14:textId="77777777" w:rsidR="0086791C" w:rsidRPr="00C80519" w:rsidRDefault="0086791C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1. О выполнении Плана по реализации замечаний и предложений Государственной аттестационной комиссии на кафедрах ФСР и ВСО.</w:t>
      </w:r>
    </w:p>
    <w:p w14:paraId="3183CB30" w14:textId="35C7295B" w:rsidR="009E2B5C" w:rsidRPr="00C80519" w:rsidRDefault="0086791C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зав</w:t>
      </w:r>
      <w:r w:rsidR="009E2B5C" w:rsidRPr="00C80519">
        <w:rPr>
          <w:rFonts w:ascii="Times New Roman" w:eastAsia="Times New Roman" w:hAnsi="Times New Roman" w:cs="Times New Roman"/>
          <w:i/>
          <w:sz w:val="28"/>
          <w:szCs w:val="28"/>
        </w:rPr>
        <w:t>едующие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выпускающ</w:t>
      </w:r>
      <w:r w:rsidR="009E2B5C" w:rsidRPr="00C8051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53078F" w:rsidRPr="00C80519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 xml:space="preserve"> кафедр</w:t>
      </w:r>
      <w:r w:rsidR="0053078F" w:rsidRPr="00C80519">
        <w:rPr>
          <w:rFonts w:ascii="Times New Roman" w:eastAsia="Times New Roman" w:hAnsi="Times New Roman" w:cs="Times New Roman"/>
          <w:i/>
          <w:sz w:val="28"/>
          <w:szCs w:val="28"/>
        </w:rPr>
        <w:t>ами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; зав. кафедрами на ФСР и ВСО.</w:t>
      </w:r>
    </w:p>
    <w:p w14:paraId="2816C03D" w14:textId="77777777" w:rsidR="008D03E5" w:rsidRPr="00C80519" w:rsidRDefault="008D03E5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Отчеты соискателей и аспирантов кафедр ФСР и ВСО.</w:t>
      </w:r>
    </w:p>
    <w:p w14:paraId="0BD9A8CC" w14:textId="102657B0" w:rsidR="008D03E5" w:rsidRPr="00C80519" w:rsidRDefault="008D03E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Докладывают: соискатели и аспиранты кафедр ФСР и ВСО</w:t>
      </w:r>
      <w:r w:rsidR="00237719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; научные руководители и консультанты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82D5C46" w14:textId="77777777" w:rsidR="00681D64" w:rsidRPr="00C80519" w:rsidRDefault="008D03E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="00681D64" w:rsidRPr="00C80519">
        <w:rPr>
          <w:rFonts w:ascii="Times New Roman" w:eastAsia="Times New Roman" w:hAnsi="Times New Roman" w:cs="Times New Roman"/>
          <w:iCs/>
          <w:sz w:val="28"/>
          <w:szCs w:val="28"/>
        </w:rPr>
        <w:t>О работе кафедр ФСР с привлекаемыми преподавателями.</w:t>
      </w:r>
    </w:p>
    <w:p w14:paraId="3F39ABD1" w14:textId="77777777" w:rsidR="00681D64" w:rsidRPr="00C80519" w:rsidRDefault="00681D64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заведующие кафедрами на ФСР.</w:t>
      </w:r>
    </w:p>
    <w:p w14:paraId="2D02C129" w14:textId="088E8B89" w:rsidR="002B366B" w:rsidRPr="00C80519" w:rsidRDefault="00681D64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4. </w:t>
      </w:r>
      <w:r w:rsidR="002B366B" w:rsidRPr="00C80519">
        <w:rPr>
          <w:rFonts w:ascii="Times New Roman" w:eastAsia="Times New Roman" w:hAnsi="Times New Roman" w:cs="Times New Roman"/>
          <w:iCs/>
          <w:sz w:val="28"/>
          <w:szCs w:val="28"/>
        </w:rPr>
        <w:t>Техническое состояние имущественного комплекса кафедр ФСР и ВСО, перспективы развития.</w:t>
      </w:r>
    </w:p>
    <w:p w14:paraId="1C56F8DF" w14:textId="6CB0571F" w:rsidR="002B366B" w:rsidRPr="00C80519" w:rsidRDefault="002B366B" w:rsidP="00C80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заведующие кафедрами на ФСР и ВСО.</w:t>
      </w:r>
    </w:p>
    <w:p w14:paraId="1D254EC6" w14:textId="77777777" w:rsidR="00962048" w:rsidRPr="004B2763" w:rsidRDefault="00962048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14:paraId="54BC5745" w14:textId="490B70E5" w:rsidR="008D03E5" w:rsidRPr="00C80519" w:rsidRDefault="008D03E5" w:rsidP="00C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  <w:r w:rsidRPr="00C80519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Июнь</w:t>
      </w:r>
    </w:p>
    <w:p w14:paraId="586CE47B" w14:textId="77777777" w:rsidR="008D03E5" w:rsidRPr="00C80519" w:rsidRDefault="008D03E5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4862A88" w14:textId="7EB9C0E4" w:rsidR="00144955" w:rsidRPr="00C80519" w:rsidRDefault="008D03E5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="00144955" w:rsidRPr="00C80519">
        <w:rPr>
          <w:rFonts w:ascii="Times New Roman" w:hAnsi="Times New Roman" w:cs="Times New Roman"/>
          <w:sz w:val="28"/>
          <w:szCs w:val="28"/>
        </w:rPr>
        <w:t>Об итогах научной работы студентов ФСР и ВСО на кафедрах факультета за 202</w:t>
      </w:r>
      <w:r w:rsidR="0094278B" w:rsidRPr="00C80519">
        <w:rPr>
          <w:rFonts w:ascii="Times New Roman" w:hAnsi="Times New Roman" w:cs="Times New Roman"/>
          <w:sz w:val="28"/>
          <w:szCs w:val="28"/>
        </w:rPr>
        <w:t>4</w:t>
      </w:r>
      <w:r w:rsidR="00144955" w:rsidRPr="00C80519">
        <w:rPr>
          <w:rFonts w:ascii="Times New Roman" w:hAnsi="Times New Roman" w:cs="Times New Roman"/>
          <w:sz w:val="28"/>
          <w:szCs w:val="28"/>
        </w:rPr>
        <w:t>–202</w:t>
      </w:r>
      <w:r w:rsidR="0094278B" w:rsidRPr="00C80519">
        <w:rPr>
          <w:rFonts w:ascii="Times New Roman" w:hAnsi="Times New Roman" w:cs="Times New Roman"/>
          <w:sz w:val="28"/>
          <w:szCs w:val="28"/>
        </w:rPr>
        <w:t>5</w:t>
      </w:r>
      <w:r w:rsidR="00144955" w:rsidRPr="00C8051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A1A9A2C" w14:textId="77777777" w:rsidR="00144955" w:rsidRPr="00C80519" w:rsidRDefault="00144955" w:rsidP="00C805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19">
        <w:rPr>
          <w:rFonts w:ascii="Times New Roman" w:hAnsi="Times New Roman" w:cs="Times New Roman"/>
          <w:i/>
          <w:sz w:val="28"/>
          <w:szCs w:val="28"/>
        </w:rPr>
        <w:lastRenderedPageBreak/>
        <w:t>Докладывают: кураторы СНК.</w:t>
      </w:r>
    </w:p>
    <w:p w14:paraId="399939A4" w14:textId="263B2EAB" w:rsidR="008D03E5" w:rsidRPr="00C80519" w:rsidRDefault="0014495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Утверждение Акта о готовности кафедр к 202</w:t>
      </w:r>
      <w:r w:rsidR="0094278B" w:rsidRPr="00C8051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94278B" w:rsidRPr="00C80519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</w:t>
      </w:r>
      <w:r w:rsidR="00962048" w:rsidRPr="00C80519">
        <w:rPr>
          <w:rFonts w:ascii="Times New Roman" w:eastAsia="Times New Roman" w:hAnsi="Times New Roman" w:cs="Times New Roman"/>
          <w:iCs/>
          <w:sz w:val="28"/>
          <w:szCs w:val="28"/>
        </w:rPr>
        <w:t>ебному году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6451022" w14:textId="760B9A46" w:rsidR="008D03E5" w:rsidRPr="00C80519" w:rsidRDefault="008D03E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Докладывают: заведующие кафедрами; декан</w:t>
      </w:r>
      <w:r w:rsidR="00962048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зам. декана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ФСР и ВСО.</w:t>
      </w:r>
    </w:p>
    <w:p w14:paraId="6288D419" w14:textId="765ACF38" w:rsidR="008D03E5" w:rsidRPr="00C80519" w:rsidRDefault="0014495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. О выполнении решений Ученого совета ФСР и ВСО, принятых в 202</w:t>
      </w:r>
      <w:r w:rsidR="0094278B"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94278B" w:rsidRPr="00C8051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учебном году.</w:t>
      </w:r>
    </w:p>
    <w:p w14:paraId="363DA491" w14:textId="4A4183A7" w:rsidR="008D03E5" w:rsidRPr="00C80519" w:rsidRDefault="008D03E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</w:t>
      </w:r>
      <w:r w:rsidR="00A1356A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т: ученый секретарь Ученого совета ФСР и ВСО</w:t>
      </w:r>
      <w:r w:rsidR="0047111B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94278B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Г.М.</w:t>
      </w:r>
      <w:r w:rsidR="0047111B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4278B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Лисина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5DF0E36" w14:textId="35D86E9F" w:rsidR="008D03E5" w:rsidRPr="00C80519" w:rsidRDefault="0014495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. Утверждение Плана работы Ученого совета факультета социальной работы и высшего сестринского образования, методических комиссий по направлениям подготовки «Социальная работа» и «Сестринское дело» на 202</w:t>
      </w:r>
      <w:r w:rsidR="006818A0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>–202</w:t>
      </w:r>
      <w:r w:rsidR="006818A0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год.</w:t>
      </w:r>
    </w:p>
    <w:p w14:paraId="09312F06" w14:textId="7D77D1DA" w:rsidR="008D03E5" w:rsidRPr="00C80519" w:rsidRDefault="008D03E5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Докладывает: Председатель Ученого совета ФСР и ВСО</w:t>
      </w:r>
      <w:r w:rsidR="00E72682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М.Н.</w:t>
      </w:r>
      <w:r w:rsidR="006818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72682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Максимова</w:t>
      </w: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4F88BBE2" w14:textId="22397D8F" w:rsidR="0087524F" w:rsidRPr="00C80519" w:rsidRDefault="00140588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D03E5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87524F" w:rsidRPr="00C80519">
        <w:rPr>
          <w:rFonts w:ascii="Times New Roman" w:eastAsia="Times New Roman" w:hAnsi="Times New Roman" w:cs="Times New Roman"/>
          <w:iCs/>
          <w:sz w:val="28"/>
          <w:szCs w:val="28"/>
        </w:rPr>
        <w:t>О готовности рабочих программ дисциплин</w:t>
      </w:r>
      <w:r w:rsidR="00962048" w:rsidRPr="00C80519">
        <w:rPr>
          <w:rFonts w:ascii="Times New Roman" w:eastAsia="Times New Roman" w:hAnsi="Times New Roman" w:cs="Times New Roman"/>
          <w:iCs/>
          <w:sz w:val="28"/>
          <w:szCs w:val="28"/>
        </w:rPr>
        <w:t>, практик</w:t>
      </w:r>
      <w:r w:rsidR="0087524F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(в том числе в системе 1С) на 202</w:t>
      </w:r>
      <w:r w:rsidR="006818A0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962048" w:rsidRPr="00C80519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87524F" w:rsidRPr="00C80519"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6818A0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87524F" w:rsidRPr="00C8051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уч. год.</w:t>
      </w:r>
    </w:p>
    <w:p w14:paraId="1C11D79B" w14:textId="1B541188" w:rsidR="0087524F" w:rsidRPr="00C80519" w:rsidRDefault="0087524F" w:rsidP="00C80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sz w:val="28"/>
          <w:szCs w:val="28"/>
        </w:rPr>
        <w:t>Докладывают: заведующие кафедрами, председатели ПМК.</w:t>
      </w:r>
    </w:p>
    <w:p w14:paraId="0A5D0EE2" w14:textId="77777777" w:rsidR="0047111B" w:rsidRPr="00C80519" w:rsidRDefault="0047111B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F109DD7" w14:textId="77777777" w:rsidR="0047111B" w:rsidRPr="00C80519" w:rsidRDefault="0047111B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B83FB40" w14:textId="77777777" w:rsidR="00D31862" w:rsidRPr="00C80519" w:rsidRDefault="00D31862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Председатель</w:t>
      </w:r>
    </w:p>
    <w:p w14:paraId="014A9E4B" w14:textId="77777777" w:rsidR="0047111B" w:rsidRPr="00C80519" w:rsidRDefault="00D31862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Ученого совета ФСР и ВСО                                                         М.Н. Максимова</w:t>
      </w:r>
    </w:p>
    <w:p w14:paraId="7F2C4C8E" w14:textId="77777777" w:rsidR="0047111B" w:rsidRPr="00C80519" w:rsidRDefault="0047111B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81DAAF" w14:textId="77777777" w:rsidR="0047111B" w:rsidRPr="00C80519" w:rsidRDefault="0047111B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Ученый секретарь</w:t>
      </w:r>
    </w:p>
    <w:p w14:paraId="4DAF4DCE" w14:textId="5B7BE32D" w:rsidR="0047111B" w:rsidRPr="00C80519" w:rsidRDefault="0047111B" w:rsidP="00C80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Ученого совета ФСР и ВСО                                                        </w:t>
      </w:r>
      <w:r w:rsidR="00B446D7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="00DF5CF2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B446D7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DF5CF2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B446D7" w:rsidRPr="00C80519">
        <w:rPr>
          <w:rFonts w:ascii="Times New Roman" w:eastAsia="Times New Roman" w:hAnsi="Times New Roman" w:cs="Times New Roman"/>
          <w:i/>
          <w:iCs/>
          <w:sz w:val="28"/>
          <w:szCs w:val="28"/>
        </w:rPr>
        <w:t>Лисина</w:t>
      </w:r>
    </w:p>
    <w:sectPr w:rsidR="0047111B" w:rsidRPr="00C80519" w:rsidSect="00557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EEB6" w14:textId="77777777" w:rsidR="00EC3A5A" w:rsidRDefault="00EC3A5A" w:rsidP="00E313B3">
      <w:pPr>
        <w:spacing w:after="0" w:line="240" w:lineRule="auto"/>
      </w:pPr>
      <w:r>
        <w:separator/>
      </w:r>
    </w:p>
  </w:endnote>
  <w:endnote w:type="continuationSeparator" w:id="0">
    <w:p w14:paraId="5BBEB2FC" w14:textId="77777777" w:rsidR="00EC3A5A" w:rsidRDefault="00EC3A5A" w:rsidP="00E3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184F" w14:textId="77777777" w:rsidR="00E313B3" w:rsidRDefault="00E313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E99A" w14:textId="77777777" w:rsidR="00E313B3" w:rsidRPr="008B508A" w:rsidRDefault="00E313B3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CAC2" w14:textId="77777777" w:rsidR="00E313B3" w:rsidRPr="002C404E" w:rsidRDefault="00E313B3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CEFE" w14:textId="77777777" w:rsidR="00EC3A5A" w:rsidRDefault="00EC3A5A" w:rsidP="00E313B3">
      <w:pPr>
        <w:spacing w:after="0" w:line="240" w:lineRule="auto"/>
      </w:pPr>
      <w:r>
        <w:separator/>
      </w:r>
    </w:p>
  </w:footnote>
  <w:footnote w:type="continuationSeparator" w:id="0">
    <w:p w14:paraId="398C637C" w14:textId="77777777" w:rsidR="00EC3A5A" w:rsidRDefault="00EC3A5A" w:rsidP="00E3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9EAF" w14:textId="77777777" w:rsidR="00E313B3" w:rsidRDefault="00E31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226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43AD35" w14:textId="379F158E" w:rsidR="00E313B3" w:rsidRPr="00E313B3" w:rsidRDefault="00E313B3" w:rsidP="00E313B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13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13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13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8A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313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C7D4" w14:textId="77777777" w:rsidR="00E313B3" w:rsidRPr="00D15F11" w:rsidRDefault="00E313B3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9FD"/>
    <w:multiLevelType w:val="hybridMultilevel"/>
    <w:tmpl w:val="402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B43F1"/>
    <w:multiLevelType w:val="hybridMultilevel"/>
    <w:tmpl w:val="5D306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57A3C"/>
    <w:multiLevelType w:val="hybridMultilevel"/>
    <w:tmpl w:val="39BA132A"/>
    <w:lvl w:ilvl="0" w:tplc="D7CAF7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37"/>
    <w:rsid w:val="00011675"/>
    <w:rsid w:val="00022CFE"/>
    <w:rsid w:val="00036C58"/>
    <w:rsid w:val="00063277"/>
    <w:rsid w:val="00086A8E"/>
    <w:rsid w:val="000A7A3D"/>
    <w:rsid w:val="000B71DA"/>
    <w:rsid w:val="000D4657"/>
    <w:rsid w:val="000D568B"/>
    <w:rsid w:val="000E1D83"/>
    <w:rsid w:val="000E293E"/>
    <w:rsid w:val="000F11B0"/>
    <w:rsid w:val="00103ADA"/>
    <w:rsid w:val="00131E81"/>
    <w:rsid w:val="00140588"/>
    <w:rsid w:val="00144955"/>
    <w:rsid w:val="00177BCB"/>
    <w:rsid w:val="00185B1D"/>
    <w:rsid w:val="00201D23"/>
    <w:rsid w:val="002065F4"/>
    <w:rsid w:val="00237719"/>
    <w:rsid w:val="002534A8"/>
    <w:rsid w:val="00264A19"/>
    <w:rsid w:val="00281CFA"/>
    <w:rsid w:val="00291EE9"/>
    <w:rsid w:val="00295BAB"/>
    <w:rsid w:val="002B366B"/>
    <w:rsid w:val="002C404E"/>
    <w:rsid w:val="002E0188"/>
    <w:rsid w:val="0031537F"/>
    <w:rsid w:val="003209EC"/>
    <w:rsid w:val="0032689C"/>
    <w:rsid w:val="0036126E"/>
    <w:rsid w:val="00362892"/>
    <w:rsid w:val="003664BA"/>
    <w:rsid w:val="00380EE0"/>
    <w:rsid w:val="003C6419"/>
    <w:rsid w:val="003E18C7"/>
    <w:rsid w:val="003E229C"/>
    <w:rsid w:val="00455437"/>
    <w:rsid w:val="00466D46"/>
    <w:rsid w:val="0047111B"/>
    <w:rsid w:val="0047121F"/>
    <w:rsid w:val="004979A8"/>
    <w:rsid w:val="004A2154"/>
    <w:rsid w:val="004B2763"/>
    <w:rsid w:val="004B2993"/>
    <w:rsid w:val="004B5E4C"/>
    <w:rsid w:val="004B7C7E"/>
    <w:rsid w:val="004E7C94"/>
    <w:rsid w:val="004F288E"/>
    <w:rsid w:val="005177E3"/>
    <w:rsid w:val="0053078F"/>
    <w:rsid w:val="005572BB"/>
    <w:rsid w:val="005574F0"/>
    <w:rsid w:val="005621DD"/>
    <w:rsid w:val="005833AF"/>
    <w:rsid w:val="00594F9D"/>
    <w:rsid w:val="005B0E20"/>
    <w:rsid w:val="005C4ABC"/>
    <w:rsid w:val="005D0CD5"/>
    <w:rsid w:val="006055BD"/>
    <w:rsid w:val="00610131"/>
    <w:rsid w:val="00623A22"/>
    <w:rsid w:val="00632439"/>
    <w:rsid w:val="006605EE"/>
    <w:rsid w:val="00665481"/>
    <w:rsid w:val="0067494B"/>
    <w:rsid w:val="006818A0"/>
    <w:rsid w:val="00681D64"/>
    <w:rsid w:val="0069090A"/>
    <w:rsid w:val="006B2D3B"/>
    <w:rsid w:val="006B54A5"/>
    <w:rsid w:val="006B579A"/>
    <w:rsid w:val="006F06A1"/>
    <w:rsid w:val="006F29FD"/>
    <w:rsid w:val="00704901"/>
    <w:rsid w:val="00704C63"/>
    <w:rsid w:val="0072648E"/>
    <w:rsid w:val="00726EFE"/>
    <w:rsid w:val="00760703"/>
    <w:rsid w:val="00784B70"/>
    <w:rsid w:val="007A1EC7"/>
    <w:rsid w:val="007B4594"/>
    <w:rsid w:val="007C4E86"/>
    <w:rsid w:val="007D5D69"/>
    <w:rsid w:val="008029D5"/>
    <w:rsid w:val="00812494"/>
    <w:rsid w:val="00820F80"/>
    <w:rsid w:val="0082416F"/>
    <w:rsid w:val="00843B8D"/>
    <w:rsid w:val="0086791C"/>
    <w:rsid w:val="0087524F"/>
    <w:rsid w:val="008B508A"/>
    <w:rsid w:val="008C22BE"/>
    <w:rsid w:val="008C4953"/>
    <w:rsid w:val="008D03E5"/>
    <w:rsid w:val="008F3263"/>
    <w:rsid w:val="008F6536"/>
    <w:rsid w:val="0090218F"/>
    <w:rsid w:val="00910D0D"/>
    <w:rsid w:val="009177DE"/>
    <w:rsid w:val="00920003"/>
    <w:rsid w:val="009275AB"/>
    <w:rsid w:val="00932890"/>
    <w:rsid w:val="0094278B"/>
    <w:rsid w:val="009448D4"/>
    <w:rsid w:val="00950B33"/>
    <w:rsid w:val="00956C3E"/>
    <w:rsid w:val="00962048"/>
    <w:rsid w:val="009648AD"/>
    <w:rsid w:val="00980154"/>
    <w:rsid w:val="009B16AD"/>
    <w:rsid w:val="009C4B84"/>
    <w:rsid w:val="009E2B5C"/>
    <w:rsid w:val="009E7DDE"/>
    <w:rsid w:val="009F4473"/>
    <w:rsid w:val="00A01F5D"/>
    <w:rsid w:val="00A05496"/>
    <w:rsid w:val="00A1356A"/>
    <w:rsid w:val="00A2659A"/>
    <w:rsid w:val="00A27FE0"/>
    <w:rsid w:val="00A33103"/>
    <w:rsid w:val="00A55FB6"/>
    <w:rsid w:val="00AB0497"/>
    <w:rsid w:val="00AC178B"/>
    <w:rsid w:val="00B11782"/>
    <w:rsid w:val="00B14372"/>
    <w:rsid w:val="00B300F3"/>
    <w:rsid w:val="00B3011A"/>
    <w:rsid w:val="00B31060"/>
    <w:rsid w:val="00B446D7"/>
    <w:rsid w:val="00B45C70"/>
    <w:rsid w:val="00B46035"/>
    <w:rsid w:val="00B47A6F"/>
    <w:rsid w:val="00B5163F"/>
    <w:rsid w:val="00B803A3"/>
    <w:rsid w:val="00B93E1D"/>
    <w:rsid w:val="00BC5288"/>
    <w:rsid w:val="00BC64F0"/>
    <w:rsid w:val="00C223EA"/>
    <w:rsid w:val="00C33E00"/>
    <w:rsid w:val="00C42D8D"/>
    <w:rsid w:val="00C54106"/>
    <w:rsid w:val="00C5422D"/>
    <w:rsid w:val="00C80519"/>
    <w:rsid w:val="00CA05C5"/>
    <w:rsid w:val="00CB29D8"/>
    <w:rsid w:val="00CF0A10"/>
    <w:rsid w:val="00D04C3F"/>
    <w:rsid w:val="00D15F11"/>
    <w:rsid w:val="00D31862"/>
    <w:rsid w:val="00D322AC"/>
    <w:rsid w:val="00D41CE7"/>
    <w:rsid w:val="00D43643"/>
    <w:rsid w:val="00D50CF1"/>
    <w:rsid w:val="00D578E7"/>
    <w:rsid w:val="00D70E5F"/>
    <w:rsid w:val="00D86BB3"/>
    <w:rsid w:val="00D91051"/>
    <w:rsid w:val="00DA26EF"/>
    <w:rsid w:val="00DF5CF2"/>
    <w:rsid w:val="00E30C11"/>
    <w:rsid w:val="00E313B3"/>
    <w:rsid w:val="00E37789"/>
    <w:rsid w:val="00E4583E"/>
    <w:rsid w:val="00E72682"/>
    <w:rsid w:val="00E74ECE"/>
    <w:rsid w:val="00E91E38"/>
    <w:rsid w:val="00E973AA"/>
    <w:rsid w:val="00EA7922"/>
    <w:rsid w:val="00EC3A5A"/>
    <w:rsid w:val="00EF2B00"/>
    <w:rsid w:val="00F26523"/>
    <w:rsid w:val="00F301BA"/>
    <w:rsid w:val="00F4676A"/>
    <w:rsid w:val="00F761C5"/>
    <w:rsid w:val="00FC3AD9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54AA"/>
  <w15:docId w15:val="{086825F9-7871-4907-AE35-681AD9A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4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5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B57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23A22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E3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3B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3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3B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1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Лисина Гульнара Монировна</cp:lastModifiedBy>
  <cp:revision>31</cp:revision>
  <cp:lastPrinted>2023-09-16T12:27:00Z</cp:lastPrinted>
  <dcterms:created xsi:type="dcterms:W3CDTF">2024-07-02T09:14:00Z</dcterms:created>
  <dcterms:modified xsi:type="dcterms:W3CDTF">2024-10-29T13:16:00Z</dcterms:modified>
</cp:coreProperties>
</file>